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4399280</wp:posOffset>
            </wp:positionH>
            <wp:positionV relativeFrom="paragraph">
              <wp:posOffset>-314325</wp:posOffset>
            </wp:positionV>
            <wp:extent cx="1195070" cy="1268095"/>
            <wp:effectExtent l="0" t="0" r="0" b="0"/>
            <wp:wrapSquare wrapText="bothSides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70485</wp:posOffset>
            </wp:positionH>
            <wp:positionV relativeFrom="paragraph">
              <wp:posOffset>-195580</wp:posOffset>
            </wp:positionV>
            <wp:extent cx="1794510" cy="1086485"/>
            <wp:effectExtent l="0" t="0" r="0" b="0"/>
            <wp:wrapSquare wrapText="bothSides"/>
            <wp:docPr id="2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spacing w:lineRule="auto" w:line="24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  <w:shd w:fill="6D9EEB" w:val="clear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  <w:shd w:fill="6D9EEB" w:val="clear"/>
        </w:rPr>
      </w:r>
    </w:p>
    <w:p>
      <w:pPr>
        <w:pStyle w:val="Normal1"/>
        <w:spacing w:lineRule="auto" w:line="24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  <w:t>PROGRAMA DE DINAMIZACIÓN COMUNITARIA</w:t>
      </w:r>
    </w:p>
    <w:p>
      <w:pPr>
        <w:pStyle w:val="Normal1"/>
        <w:spacing w:lineRule="auto" w:line="24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  <w:t xml:space="preserve">TALLER </w:t>
      </w:r>
      <w:r>
        <w:rPr>
          <w:rFonts w:eastAsia="Arial" w:cs="Arial" w:ascii="Arial" w:hAnsi="Arial"/>
          <w:b/>
          <w:bCs/>
          <w:sz w:val="32"/>
          <w:szCs w:val="32"/>
          <w:u w:val="single"/>
        </w:rPr>
        <w:t>“NavideArte”</w:t>
      </w:r>
    </w:p>
    <w:p>
      <w:pPr>
        <w:pStyle w:val="Normal1"/>
        <w:spacing w:lineRule="auto" w:line="24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z w:val="32"/>
          <w:szCs w:val="32"/>
          <w:u w:val="single"/>
          <w:shd w:fill="3C78D8" w:val="clea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32"/>
          <w:szCs w:val="32"/>
          <w:u w:val="single"/>
          <w:shd w:fill="3C78D8" w:val="clear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shd w:fill="6FA8DC" w:val="clear"/>
        </w:rPr>
      </w:pPr>
      <w:r>
        <w:rPr>
          <w:rFonts w:eastAsia="Arial" w:cs="Arial" w:ascii="Arial" w:hAnsi="Arial"/>
          <w:b/>
          <w:bCs/>
          <w:shd w:fill="6FA8DC" w:val="clear"/>
        </w:rPr>
      </w:r>
    </w:p>
    <w:tbl>
      <w:tblPr>
        <w:tblStyle w:val="Table1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b/>
                <w:b/>
                <w:bCs/>
                <w:shd w:fill="6FA8DC" w:val="clear"/>
              </w:rPr>
            </w:pPr>
            <w:r>
              <w:rPr>
                <w:rFonts w:eastAsia="Arial" w:cs="Arial" w:ascii="Arial" w:hAnsi="Arial"/>
                <w:b/>
                <w:bCs/>
                <w:shd w:fill="6FA8DC" w:val="clea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hd w:fill="6FA8DC" w:val="clear"/>
              </w:rPr>
              <w:t xml:space="preserve">PADRE/MADRE O TUTOR:   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  <w:shd w:fill="6FA8DC" w:val="clear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  <w:shd w:fill="6FA8DC" w:val="clear"/>
        </w:rPr>
        <w:t xml:space="preserve">                                                                                 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  <w:shd w:fill="6D9EEB" w:val="clear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  <w:shd w:fill="6D9EEB" w:val="clear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DOMICILIO_____________________________________________________________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LOCALIDAD_________________________________C.P_________________________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CONTACTO_________________________________FIJO________________________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CORREO ELECTRÓNICO__________________________________________________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tbl>
      <w:tblPr>
        <w:tblStyle w:val="Table2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eastAsia="Arial" w:cs="Arial" w:ascii="Arial" w:hAnsi="Arial"/>
                <w:b/>
                <w:bCs/>
              </w:rPr>
              <w:t>PERSONAS AUTORIZADAS PARA RECOGER AL MENOR O MENORES: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3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PRIMER HIJ@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FECHA DE NACIMIENTO__________________________________________________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OBSERVACIÓN (ENFERMEDAD, ALERGIA, HORARIOS, ETC.):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tbl>
      <w:tblPr>
        <w:tblStyle w:val="Table4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eastAsia="Arial" w:cs="Arial" w:ascii="Arial" w:hAnsi="Arial"/>
                <w:b/>
                <w:bCs/>
              </w:rPr>
              <w:t>SEGUNDO HIJ@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FECHA DE NACIMIENTO__________________________________________________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OBSERVACIÓN (ENFERMEDAD, ALERGIA, HORARIOS, ETC.):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5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TERCER HIJ@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FECHA DE NACIMIENTO__________________________________________________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OBSERVACIÓN (ENFERMEDAD, ALERGIA, HORARIOS, ETC.):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2"/>
          <w:szCs w:val="22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2"/>
          <w:szCs w:val="22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1"/>
          <w:szCs w:val="21"/>
          <w:u w:val="singl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1"/>
          <w:szCs w:val="21"/>
          <w:u w:val="singl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1"/>
          <w:szCs w:val="21"/>
          <w:u w:val="singl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1"/>
          <w:szCs w:val="21"/>
          <w:u w:val="singl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1"/>
          <w:szCs w:val="21"/>
          <w:highlight w:val="lightGray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1"/>
          <w:szCs w:val="21"/>
          <w:highlight w:val="lightGray"/>
          <w:u w:val="none"/>
        </w:rPr>
        <w:t>AUTORIZACIÓN DE IMAGEN Y AUDIO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  <w:t>AUTORIZO al Ayuntamiento de La Algaba para que pueda fotografiar y/o grabar (voz-imagen) al citado menor comprometiéndose a utilizar exclusivamente dichas imágenes en actividades organizadas por el Ayuntamiento, así como para ilustrar carteles, trípticos, revistas y demás material informativo de este organismo. Asimismo, el Ayuntamiento de La Algaba se compromete a que la utilización de la imagen del citado menor no implique en ningún caso menoscabo de su honra y reputación, ni sea contraria a sus intereses.</w:t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tbl>
      <w:tblPr>
        <w:tblStyle w:val="Table6"/>
        <w:tblW w:w="3225" w:type="dxa"/>
        <w:jc w:val="left"/>
        <w:tblInd w:w="-5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225"/>
      </w:tblGrid>
      <w:tr>
        <w:trPr>
          <w:trHeight w:val="1080" w:hRule="atLeast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  <w:t>Firma (padre, madre, tutor/a)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  <w:t xml:space="preserve">                                                          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  <w:t>La Algaba a_______de_______________de 202</w:t>
      </w:r>
      <w:r>
        <w:rPr>
          <w:rFonts w:eastAsia="Arial" w:cs="Arial" w:ascii="Arial" w:hAnsi="Arial"/>
          <w:highlight w:val="white"/>
        </w:rPr>
        <w:t>5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</w:r>
    </w:p>
    <w:tbl>
      <w:tblPr>
        <w:tblStyle w:val="Table7"/>
        <w:tblW w:w="9645" w:type="dxa"/>
        <w:jc w:val="left"/>
        <w:tblInd w:w="-5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645"/>
      </w:tblGrid>
      <w:tr>
        <w:trPr>
          <w:trHeight w:val="1020" w:hRule="atLeast"/>
        </w:trPr>
        <w:tc>
          <w:tcPr>
            <w:tcW w:w="9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PROTECCIÓN DE DATOS: En cumplimiento de lo establecido en la Ley Orgánica de Protección de Datos de Carácter Personal, se le informa que los datos personales facilitados se utilizarán exclusivamente para entidades colaboradoras y podrán ser incorporados a los ficheros que conforman las bases de datos del Ayuntamiento de La Algaba</w:t>
            </w: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.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lightGray"/>
          <w:u w:val="none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E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ES" w:eastAsia="zh-CN" w:bidi="hi-IN"/>
    </w:rPr>
  </w:style>
  <w:style w:type="paragraph" w:styleId="Ttulogener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LibreOffice/7.3.7.2$Windows_X86_64 LibreOffice_project/e114eadc50a9ff8d8c8a0567d6da8f454beeb84f</Application>
  <AppVersion>15.0000</AppVersion>
  <Pages>4</Pages>
  <Words>205</Words>
  <Characters>1835</Characters>
  <CharactersWithSpaces>2158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es-ES</dc:language>
  <cp:lastModifiedBy/>
  <cp:revision>0</cp:revision>
  <dc:subject/>
  <dc:title/>
</cp:coreProperties>
</file>